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FD" w:rsidRPr="002A7400" w:rsidRDefault="003335FD" w:rsidP="003335FD">
      <w:pPr>
        <w:tabs>
          <w:tab w:val="left" w:pos="-4140"/>
        </w:tabs>
        <w:ind w:right="-1"/>
        <w:jc w:val="both"/>
        <w:rPr>
          <w:b/>
          <w:sz w:val="28"/>
          <w:szCs w:val="28"/>
        </w:rPr>
      </w:pPr>
      <w:r w:rsidRPr="002A7400">
        <w:rPr>
          <w:b/>
          <w:sz w:val="28"/>
          <w:szCs w:val="28"/>
        </w:rPr>
        <w:t>Общество с ограниченной ответственностью «ГОРЯЧИЕ КЛЮЧИ»</w:t>
      </w:r>
    </w:p>
    <w:p w:rsidR="002A7400" w:rsidRPr="003F3629" w:rsidRDefault="00CD2BB7" w:rsidP="003335FD">
      <w:pPr>
        <w:tabs>
          <w:tab w:val="left" w:pos="-4140"/>
        </w:tabs>
        <w:ind w:right="-1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Светлана</w:t>
      </w:r>
      <w:r w:rsidR="00CA43D3" w:rsidRPr="00CA43D3">
        <w:rPr>
          <w:sz w:val="28"/>
          <w:szCs w:val="28"/>
        </w:rPr>
        <w:t xml:space="preserve"> </w:t>
      </w:r>
      <w:r>
        <w:rPr>
          <w:sz w:val="28"/>
          <w:szCs w:val="28"/>
        </w:rPr>
        <w:t>Игоревна</w:t>
      </w:r>
      <w:r w:rsidR="003F3629">
        <w:rPr>
          <w:sz w:val="28"/>
          <w:szCs w:val="28"/>
        </w:rPr>
        <w:t xml:space="preserve">, </w:t>
      </w:r>
      <w:r w:rsidR="003F3629" w:rsidRPr="003F3629">
        <w:rPr>
          <w:color w:val="000000"/>
          <w:sz w:val="28"/>
          <w:szCs w:val="22"/>
        </w:rPr>
        <w:t xml:space="preserve">действующего на основании </w:t>
      </w:r>
      <w:r w:rsidR="003F3629" w:rsidRPr="003F3629">
        <w:rPr>
          <w:b/>
          <w:color w:val="000000"/>
          <w:sz w:val="28"/>
          <w:szCs w:val="22"/>
        </w:rPr>
        <w:t>Устава</w:t>
      </w:r>
    </w:p>
    <w:p w:rsidR="002A7400" w:rsidRPr="002A7400" w:rsidRDefault="002A7400" w:rsidP="003335FD">
      <w:pPr>
        <w:tabs>
          <w:tab w:val="left" w:pos="-4140"/>
        </w:tabs>
        <w:ind w:right="-1"/>
        <w:jc w:val="both"/>
        <w:rPr>
          <w:color w:val="000000"/>
          <w:sz w:val="28"/>
          <w:szCs w:val="28"/>
        </w:rPr>
      </w:pPr>
      <w:r w:rsidRPr="002A7400">
        <w:rPr>
          <w:sz w:val="28"/>
          <w:szCs w:val="28"/>
        </w:rPr>
        <w:t>Главный бухгалтер Самойлова Елена Владимировна</w:t>
      </w:r>
      <w:bookmarkStart w:id="0" w:name="_GoBack"/>
      <w:bookmarkEnd w:id="0"/>
      <w:r w:rsidRPr="002A7400">
        <w:rPr>
          <w:sz w:val="28"/>
          <w:szCs w:val="28"/>
        </w:rPr>
        <w:t xml:space="preserve">, </w:t>
      </w:r>
    </w:p>
    <w:p w:rsidR="003335FD" w:rsidRPr="007704E0" w:rsidRDefault="003335FD" w:rsidP="003335F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704E0">
        <w:rPr>
          <w:rFonts w:ascii="Times New Roman" w:hAnsi="Times New Roman"/>
          <w:b/>
          <w:bCs/>
          <w:sz w:val="28"/>
          <w:szCs w:val="28"/>
        </w:rPr>
        <w:t>Юридический адрес:</w:t>
      </w:r>
    </w:p>
    <w:p w:rsidR="003335FD" w:rsidRPr="002A7400" w:rsidRDefault="003335FD" w:rsidP="003335FD">
      <w:pPr>
        <w:pStyle w:val="a4"/>
        <w:rPr>
          <w:rFonts w:ascii="Times New Roman" w:hAnsi="Times New Roman"/>
          <w:bCs/>
          <w:sz w:val="28"/>
          <w:szCs w:val="28"/>
        </w:rPr>
      </w:pPr>
      <w:r w:rsidRPr="002A7400">
        <w:rPr>
          <w:rFonts w:ascii="Times New Roman" w:hAnsi="Times New Roman"/>
          <w:bCs/>
          <w:sz w:val="28"/>
          <w:szCs w:val="28"/>
        </w:rPr>
        <w:t>601291, Владимирская обл., г. Суздаль, ул. Коровники, д.14.</w:t>
      </w:r>
    </w:p>
    <w:p w:rsidR="002A7400" w:rsidRPr="002A7400" w:rsidRDefault="002A7400" w:rsidP="003335F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335FD" w:rsidRPr="007704E0" w:rsidRDefault="003335FD" w:rsidP="003335F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704E0">
        <w:rPr>
          <w:rFonts w:ascii="Times New Roman" w:hAnsi="Times New Roman"/>
          <w:b/>
          <w:bCs/>
          <w:sz w:val="28"/>
          <w:szCs w:val="28"/>
        </w:rPr>
        <w:t>Фактический/почтовый адрес:</w:t>
      </w:r>
    </w:p>
    <w:p w:rsidR="003335FD" w:rsidRPr="002A7400" w:rsidRDefault="003335FD" w:rsidP="003335FD">
      <w:pPr>
        <w:pStyle w:val="a4"/>
        <w:rPr>
          <w:rFonts w:ascii="Times New Roman" w:hAnsi="Times New Roman"/>
          <w:bCs/>
          <w:sz w:val="28"/>
          <w:szCs w:val="28"/>
        </w:rPr>
      </w:pPr>
      <w:r w:rsidRPr="002A7400">
        <w:rPr>
          <w:rFonts w:ascii="Times New Roman" w:hAnsi="Times New Roman"/>
          <w:bCs/>
          <w:sz w:val="28"/>
          <w:szCs w:val="28"/>
        </w:rPr>
        <w:t>601291, Владимирская обл., г. Суздаль, ул. Коровники, д.14.</w:t>
      </w:r>
    </w:p>
    <w:p w:rsidR="002A7400" w:rsidRPr="002A7400" w:rsidRDefault="002A7400" w:rsidP="003335F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335FD" w:rsidRPr="002A7400" w:rsidRDefault="003335FD" w:rsidP="003335FD">
      <w:pPr>
        <w:pStyle w:val="a4"/>
        <w:rPr>
          <w:rFonts w:ascii="Times New Roman" w:hAnsi="Times New Roman"/>
          <w:sz w:val="28"/>
          <w:szCs w:val="28"/>
        </w:rPr>
      </w:pPr>
      <w:r w:rsidRPr="007704E0">
        <w:rPr>
          <w:rFonts w:ascii="Times New Roman" w:hAnsi="Times New Roman"/>
          <w:b/>
          <w:bCs/>
          <w:sz w:val="28"/>
          <w:szCs w:val="28"/>
        </w:rPr>
        <w:t>ИНН</w:t>
      </w:r>
      <w:r w:rsidRPr="002A7400">
        <w:rPr>
          <w:rFonts w:ascii="Times New Roman" w:hAnsi="Times New Roman"/>
          <w:bCs/>
          <w:sz w:val="28"/>
          <w:szCs w:val="28"/>
        </w:rPr>
        <w:t xml:space="preserve"> </w:t>
      </w:r>
      <w:r w:rsidRPr="002A7400">
        <w:rPr>
          <w:rFonts w:ascii="Times New Roman" w:hAnsi="Times New Roman"/>
          <w:sz w:val="28"/>
          <w:szCs w:val="28"/>
        </w:rPr>
        <w:t>3310007820</w:t>
      </w:r>
      <w:r w:rsidRPr="002A7400">
        <w:rPr>
          <w:rFonts w:ascii="Times New Roman" w:hAnsi="Times New Roman"/>
          <w:bCs/>
          <w:sz w:val="28"/>
          <w:szCs w:val="28"/>
        </w:rPr>
        <w:t xml:space="preserve"> </w:t>
      </w:r>
      <w:r w:rsidRPr="007704E0">
        <w:rPr>
          <w:rFonts w:ascii="Times New Roman" w:hAnsi="Times New Roman"/>
          <w:b/>
          <w:bCs/>
          <w:sz w:val="28"/>
          <w:szCs w:val="28"/>
        </w:rPr>
        <w:t xml:space="preserve">КПП </w:t>
      </w:r>
      <w:r w:rsidRPr="002A7400">
        <w:rPr>
          <w:rFonts w:ascii="Times New Roman" w:hAnsi="Times New Roman"/>
          <w:sz w:val="28"/>
          <w:szCs w:val="28"/>
        </w:rPr>
        <w:t>331001001</w:t>
      </w:r>
    </w:p>
    <w:p w:rsidR="002A7400" w:rsidRPr="002A7400" w:rsidRDefault="002A7400" w:rsidP="003335F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335FD" w:rsidRPr="002A7400" w:rsidRDefault="003335FD" w:rsidP="003335FD">
      <w:pPr>
        <w:pStyle w:val="a4"/>
        <w:rPr>
          <w:rFonts w:ascii="Times New Roman" w:hAnsi="Times New Roman"/>
          <w:bCs/>
          <w:sz w:val="28"/>
          <w:szCs w:val="28"/>
        </w:rPr>
      </w:pPr>
      <w:r w:rsidRPr="002A7400">
        <w:rPr>
          <w:rFonts w:ascii="Times New Roman" w:hAnsi="Times New Roman"/>
          <w:sz w:val="28"/>
          <w:szCs w:val="28"/>
        </w:rPr>
        <w:t>ПАО Сбербанк г. Владимир</w:t>
      </w:r>
      <w:r w:rsidRPr="002A7400">
        <w:rPr>
          <w:rFonts w:ascii="Times New Roman" w:hAnsi="Times New Roman"/>
          <w:bCs/>
          <w:sz w:val="28"/>
          <w:szCs w:val="28"/>
        </w:rPr>
        <w:t xml:space="preserve"> </w:t>
      </w:r>
    </w:p>
    <w:p w:rsidR="003335FD" w:rsidRPr="00B613D2" w:rsidRDefault="003335FD" w:rsidP="003335FD">
      <w:pPr>
        <w:pStyle w:val="a4"/>
        <w:rPr>
          <w:rFonts w:ascii="Times New Roman" w:hAnsi="Times New Roman"/>
          <w:bCs/>
          <w:sz w:val="28"/>
          <w:szCs w:val="28"/>
        </w:rPr>
      </w:pPr>
      <w:r w:rsidRPr="00B613D2">
        <w:rPr>
          <w:rFonts w:ascii="Times New Roman" w:hAnsi="Times New Roman"/>
          <w:bCs/>
          <w:sz w:val="28"/>
          <w:szCs w:val="28"/>
        </w:rPr>
        <w:t xml:space="preserve">р/с </w:t>
      </w:r>
      <w:r w:rsidRPr="00B61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40702810110000012519</w:t>
      </w:r>
    </w:p>
    <w:p w:rsidR="002A7400" w:rsidRPr="00B613D2" w:rsidRDefault="003335FD" w:rsidP="003335FD">
      <w:pPr>
        <w:pStyle w:val="a4"/>
        <w:rPr>
          <w:rFonts w:ascii="Times New Roman" w:hAnsi="Times New Roman"/>
          <w:iCs/>
          <w:sz w:val="28"/>
          <w:szCs w:val="28"/>
        </w:rPr>
      </w:pPr>
      <w:r w:rsidRPr="00B613D2">
        <w:rPr>
          <w:rFonts w:ascii="Times New Roman" w:hAnsi="Times New Roman"/>
          <w:bCs/>
          <w:sz w:val="28"/>
          <w:szCs w:val="28"/>
        </w:rPr>
        <w:t xml:space="preserve">к/с </w:t>
      </w:r>
      <w:r w:rsidRPr="00B613D2">
        <w:rPr>
          <w:rStyle w:val="a3"/>
          <w:rFonts w:ascii="Times New Roman" w:hAnsi="Times New Roman"/>
          <w:i w:val="0"/>
          <w:sz w:val="28"/>
          <w:szCs w:val="28"/>
        </w:rPr>
        <w:t>30101810000000000602</w:t>
      </w:r>
    </w:p>
    <w:p w:rsidR="003335FD" w:rsidRPr="00B613D2" w:rsidRDefault="003335FD" w:rsidP="003335FD">
      <w:pPr>
        <w:pStyle w:val="a4"/>
        <w:rPr>
          <w:rStyle w:val="a3"/>
          <w:rFonts w:ascii="Times New Roman" w:hAnsi="Times New Roman"/>
          <w:sz w:val="28"/>
          <w:szCs w:val="28"/>
        </w:rPr>
      </w:pPr>
      <w:r w:rsidRPr="00B613D2">
        <w:rPr>
          <w:rFonts w:ascii="Times New Roman" w:hAnsi="Times New Roman"/>
          <w:bCs/>
          <w:sz w:val="28"/>
          <w:szCs w:val="28"/>
        </w:rPr>
        <w:t xml:space="preserve">БИК </w:t>
      </w:r>
      <w:r w:rsidRPr="00B613D2">
        <w:rPr>
          <w:rStyle w:val="a3"/>
          <w:rFonts w:ascii="Times New Roman" w:hAnsi="Times New Roman"/>
          <w:i w:val="0"/>
          <w:sz w:val="28"/>
          <w:szCs w:val="28"/>
        </w:rPr>
        <w:t>041708602</w:t>
      </w:r>
    </w:p>
    <w:p w:rsidR="002A7400" w:rsidRPr="002A7400" w:rsidRDefault="002A7400" w:rsidP="003335F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335FD" w:rsidRPr="002A7400" w:rsidRDefault="003335FD" w:rsidP="003335FD">
      <w:pPr>
        <w:pStyle w:val="a4"/>
        <w:rPr>
          <w:rFonts w:ascii="Times New Roman" w:hAnsi="Times New Roman"/>
          <w:bCs/>
          <w:sz w:val="28"/>
          <w:szCs w:val="28"/>
        </w:rPr>
      </w:pPr>
      <w:r w:rsidRPr="002A7400">
        <w:rPr>
          <w:rFonts w:ascii="Times New Roman" w:hAnsi="Times New Roman"/>
          <w:bCs/>
          <w:sz w:val="28"/>
          <w:szCs w:val="28"/>
        </w:rPr>
        <w:t>тел</w:t>
      </w:r>
      <w:r w:rsidR="00B613D2">
        <w:rPr>
          <w:rFonts w:ascii="Times New Roman" w:hAnsi="Times New Roman"/>
          <w:bCs/>
          <w:sz w:val="28"/>
          <w:szCs w:val="28"/>
        </w:rPr>
        <w:t>. 8</w:t>
      </w:r>
      <w:r w:rsidR="00CA43D3">
        <w:rPr>
          <w:rFonts w:ascii="Times New Roman" w:hAnsi="Times New Roman"/>
          <w:bCs/>
          <w:sz w:val="28"/>
          <w:szCs w:val="28"/>
        </w:rPr>
        <w:t>800100</w:t>
      </w:r>
      <w:r w:rsidR="003F3629">
        <w:rPr>
          <w:rFonts w:ascii="Times New Roman" w:hAnsi="Times New Roman"/>
          <w:bCs/>
          <w:sz w:val="28"/>
          <w:szCs w:val="28"/>
        </w:rPr>
        <w:t>09</w:t>
      </w:r>
      <w:r w:rsidR="00CA43D3">
        <w:rPr>
          <w:rFonts w:ascii="Times New Roman" w:hAnsi="Times New Roman"/>
          <w:bCs/>
          <w:sz w:val="28"/>
          <w:szCs w:val="28"/>
        </w:rPr>
        <w:t xml:space="preserve">19 </w:t>
      </w:r>
    </w:p>
    <w:p w:rsidR="003335FD" w:rsidRPr="002A7400" w:rsidRDefault="003335FD" w:rsidP="003335FD">
      <w:pPr>
        <w:pStyle w:val="a4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2A7400">
        <w:rPr>
          <w:rFonts w:ascii="Times New Roman" w:hAnsi="Times New Roman"/>
          <w:bCs/>
          <w:sz w:val="28"/>
          <w:szCs w:val="28"/>
          <w:lang w:val="en-US"/>
        </w:rPr>
        <w:t>e-mail</w:t>
      </w:r>
      <w:proofErr w:type="gramEnd"/>
      <w:r w:rsidR="002A7400" w:rsidRPr="002A7400">
        <w:rPr>
          <w:rFonts w:ascii="Times New Roman" w:hAnsi="Times New Roman"/>
          <w:bCs/>
          <w:sz w:val="28"/>
          <w:szCs w:val="28"/>
          <w:lang w:val="en-US"/>
        </w:rPr>
        <w:t>:</w:t>
      </w:r>
      <w:r w:rsidRPr="002A7400">
        <w:rPr>
          <w:rFonts w:ascii="Times New Roman" w:hAnsi="Times New Roman"/>
          <w:bCs/>
          <w:sz w:val="28"/>
          <w:szCs w:val="28"/>
          <w:lang w:val="en-US"/>
        </w:rPr>
        <w:t xml:space="preserve"> vkuzina@goryachiekluchi.ru</w:t>
      </w:r>
    </w:p>
    <w:p w:rsidR="005F065A" w:rsidRPr="002A7400" w:rsidRDefault="005F065A">
      <w:pPr>
        <w:rPr>
          <w:lang w:val="en-US"/>
        </w:rPr>
      </w:pPr>
    </w:p>
    <w:sectPr w:rsidR="005F065A" w:rsidRPr="002A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FD"/>
    <w:rsid w:val="002A7400"/>
    <w:rsid w:val="002B57FD"/>
    <w:rsid w:val="003335FD"/>
    <w:rsid w:val="003F3629"/>
    <w:rsid w:val="005F065A"/>
    <w:rsid w:val="007704E0"/>
    <w:rsid w:val="00B613D2"/>
    <w:rsid w:val="00CA43D3"/>
    <w:rsid w:val="00C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CFD5-FE89-4705-A89B-30EE8BF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5FD"/>
    <w:rPr>
      <w:i/>
      <w:iCs/>
    </w:rPr>
  </w:style>
  <w:style w:type="paragraph" w:styleId="a4">
    <w:name w:val="Plain Text"/>
    <w:basedOn w:val="a"/>
    <w:link w:val="a5"/>
    <w:rsid w:val="003335F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335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Tumina Svetlana</dc:creator>
  <cp:keywords/>
  <dc:description/>
  <cp:lastModifiedBy>Konferenc</cp:lastModifiedBy>
  <cp:revision>8</cp:revision>
  <dcterms:created xsi:type="dcterms:W3CDTF">2020-02-27T13:55:00Z</dcterms:created>
  <dcterms:modified xsi:type="dcterms:W3CDTF">2021-10-19T12:38:00Z</dcterms:modified>
</cp:coreProperties>
</file>